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AC5B72">
        <w:rPr>
          <w:rFonts w:ascii="Arial" w:hAnsi="Arial" w:cs="Arial"/>
          <w:color w:val="4472C4" w:themeColor="accent1"/>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1.</w:t>
      </w:r>
      <w:r>
        <w:tab/>
      </w:r>
      <w:r w:rsidRPr="5674BBAD">
        <w:rPr>
          <w:rFonts w:ascii="Arial" w:hAnsi="Arial" w:cs="Arial"/>
        </w:rPr>
        <w:t>Rusijos Federacija.</w:t>
      </w:r>
    </w:p>
    <w:p w14:paraId="33E55BF7"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2.</w:t>
      </w:r>
      <w:r>
        <w:tab/>
      </w:r>
      <w:r w:rsidRPr="5674BBAD">
        <w:rPr>
          <w:rFonts w:ascii="Arial" w:hAnsi="Arial" w:cs="Arial"/>
        </w:rPr>
        <w:t>Baltarusijos Respublika.</w:t>
      </w:r>
    </w:p>
    <w:p w14:paraId="0105ED2C"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3.</w:t>
      </w:r>
      <w:r>
        <w:tab/>
      </w:r>
      <w:r w:rsidRPr="5674BBAD">
        <w:rPr>
          <w:rFonts w:ascii="Arial" w:hAnsi="Arial" w:cs="Arial"/>
        </w:rPr>
        <w:t xml:space="preserve">Rusijos Federacijos aneksuotas Krymas. </w:t>
      </w:r>
    </w:p>
    <w:p w14:paraId="5B686DAD"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4.</w:t>
      </w:r>
      <w:r>
        <w:tab/>
      </w:r>
      <w:r w:rsidRPr="5674BBAD">
        <w:rPr>
          <w:rFonts w:ascii="Arial" w:hAnsi="Arial" w:cs="Arial"/>
        </w:rPr>
        <w:t>Moldovos Respublikos Vyriausybės nekontroliuojama Padniestrės teritorija.</w:t>
      </w:r>
    </w:p>
    <w:p w14:paraId="6FC74027" w14:textId="504464A2"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5.</w:t>
      </w:r>
      <w:r>
        <w:tab/>
      </w:r>
      <w:r w:rsidRPr="5674BBAD">
        <w:rPr>
          <w:rFonts w:ascii="Arial" w:hAnsi="Arial" w:cs="Arial"/>
        </w:rPr>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0F4C" w14:textId="77777777" w:rsidR="00094EB3" w:rsidRDefault="00094EB3" w:rsidP="00166340">
      <w:pPr>
        <w:spacing w:after="0" w:line="240" w:lineRule="auto"/>
      </w:pPr>
      <w:r>
        <w:separator/>
      </w:r>
    </w:p>
  </w:endnote>
  <w:endnote w:type="continuationSeparator" w:id="0">
    <w:p w14:paraId="09CAFA3C" w14:textId="77777777" w:rsidR="00094EB3" w:rsidRDefault="00094EB3" w:rsidP="00166340">
      <w:pPr>
        <w:spacing w:after="0" w:line="240" w:lineRule="auto"/>
      </w:pPr>
      <w:r>
        <w:continuationSeparator/>
      </w:r>
    </w:p>
  </w:endnote>
  <w:endnote w:type="continuationNotice" w:id="1">
    <w:p w14:paraId="3DEC468C" w14:textId="77777777" w:rsidR="00094EB3" w:rsidRDefault="00094E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3DEF7A0A" w:rsidR="005958BE" w:rsidRPr="00D952C2" w:rsidRDefault="39C9EB95" w:rsidP="39C9EB95">
    <w:pPr>
      <w:pStyle w:val="Porat"/>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802CD" w14:textId="77777777" w:rsidR="00094EB3" w:rsidRDefault="00094EB3" w:rsidP="00166340">
      <w:pPr>
        <w:spacing w:after="0" w:line="240" w:lineRule="auto"/>
      </w:pPr>
      <w:r>
        <w:separator/>
      </w:r>
    </w:p>
  </w:footnote>
  <w:footnote w:type="continuationSeparator" w:id="0">
    <w:p w14:paraId="020948CE" w14:textId="77777777" w:rsidR="00094EB3" w:rsidRDefault="00094EB3" w:rsidP="00166340">
      <w:pPr>
        <w:spacing w:after="0" w:line="240" w:lineRule="auto"/>
      </w:pPr>
      <w:r>
        <w:continuationSeparator/>
      </w:r>
    </w:p>
  </w:footnote>
  <w:footnote w:type="continuationNotice" w:id="1">
    <w:p w14:paraId="19EE2490" w14:textId="77777777" w:rsidR="00094EB3" w:rsidRDefault="00094EB3">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94EB3"/>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87E0D"/>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C5B72"/>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semiHidden/>
    <w:unhideWhenUsed/>
    <w:rsid w:val="004C2731"/>
    <w:rPr>
      <w:sz w:val="16"/>
      <w:szCs w:val="16"/>
    </w:rPr>
  </w:style>
  <w:style w:type="paragraph" w:customStyle="1" w:styleId="CommentText">
    <w:name w:val="Comment Text"/>
    <w:basedOn w:val="prastasis"/>
    <w:link w:val="CommentTextChar"/>
    <w:uiPriority w:val="99"/>
    <w:unhideWhenUsed/>
    <w:rsid w:val="004C2731"/>
    <w:pPr>
      <w:spacing w:line="240" w:lineRule="auto"/>
    </w:pPr>
    <w:rPr>
      <w:sz w:val="20"/>
      <w:szCs w:val="20"/>
    </w:rPr>
  </w:style>
  <w:style w:type="character" w:customStyle="1" w:styleId="CommentTextChar">
    <w:name w:val="Comment Text Char"/>
    <w:basedOn w:val="Numatytasispastraiposriftas"/>
    <w:link w:val="CommentText"/>
    <w:uiPriority w:val="99"/>
    <w:rsid w:val="004C2731"/>
    <w:rPr>
      <w:sz w:val="20"/>
      <w:szCs w:val="20"/>
    </w:rPr>
  </w:style>
  <w:style w:type="paragraph" w:customStyle="1" w:styleId="CommentSubject">
    <w:name w:val="Comment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8CD9E973-A595-40A9-9911-D5B2417B5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3280</Words>
  <Characters>1870</Characters>
  <Application>Microsoft Office Word</Application>
  <DocSecurity>0</DocSecurity>
  <Lines>15</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2023-10-10T08:46:00Z</dcterms:created>
  <dcterms:modified xsi:type="dcterms:W3CDTF">2026-08-11T14:42:00Z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